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037"/>
      </w:tblGrid>
      <w:tr w:rsidR="00694BBC" w:rsidRPr="007B77D7" w:rsidTr="000E093E">
        <w:tc>
          <w:tcPr>
            <w:tcW w:w="2352" w:type="dxa"/>
          </w:tcPr>
          <w:p w:rsidR="00694BBC" w:rsidRPr="007B77D7" w:rsidRDefault="00694BBC" w:rsidP="000E093E">
            <w:pPr>
              <w:spacing w:before="60" w:after="60"/>
              <w:rPr>
                <w:sz w:val="30"/>
                <w:szCs w:val="30"/>
              </w:rPr>
            </w:pPr>
            <w:r w:rsidRPr="007B77D7">
              <w:rPr>
                <w:sz w:val="30"/>
                <w:szCs w:val="30"/>
              </w:rPr>
              <w:t>Наименование показателя</w:t>
            </w:r>
          </w:p>
        </w:tc>
        <w:tc>
          <w:tcPr>
            <w:tcW w:w="7037" w:type="dxa"/>
          </w:tcPr>
          <w:p w:rsidR="00694BBC" w:rsidRPr="007B77D7" w:rsidRDefault="004C1159" w:rsidP="000E093E">
            <w:pPr>
              <w:rPr>
                <w:sz w:val="30"/>
                <w:szCs w:val="30"/>
              </w:rPr>
            </w:pPr>
            <w:r w:rsidRPr="004C1159">
              <w:rPr>
                <w:sz w:val="30"/>
                <w:szCs w:val="30"/>
              </w:rPr>
              <w:t>9.1.1. Доля сельского населения, проживающего в пределах 2 км от круглогодичной дороги</w:t>
            </w:r>
          </w:p>
        </w:tc>
      </w:tr>
      <w:tr w:rsidR="00694BBC" w:rsidRPr="007B77D7" w:rsidTr="000E093E">
        <w:tc>
          <w:tcPr>
            <w:tcW w:w="2352" w:type="dxa"/>
          </w:tcPr>
          <w:p w:rsidR="00694BBC" w:rsidRPr="007B77D7" w:rsidRDefault="00694BBC" w:rsidP="000E093E">
            <w:pPr>
              <w:spacing w:before="60" w:after="60"/>
              <w:rPr>
                <w:sz w:val="30"/>
                <w:szCs w:val="30"/>
              </w:rPr>
            </w:pPr>
            <w:r w:rsidRPr="007B77D7">
              <w:rPr>
                <w:sz w:val="30"/>
                <w:szCs w:val="30"/>
              </w:rPr>
              <w:t>Производитель</w:t>
            </w:r>
          </w:p>
        </w:tc>
        <w:tc>
          <w:tcPr>
            <w:tcW w:w="7037" w:type="dxa"/>
          </w:tcPr>
          <w:p w:rsidR="00694BBC" w:rsidRPr="007B77D7" w:rsidRDefault="00694BBC" w:rsidP="000E093E">
            <w:pPr>
              <w:spacing w:before="60" w:after="60"/>
              <w:rPr>
                <w:sz w:val="30"/>
                <w:szCs w:val="30"/>
              </w:rPr>
            </w:pPr>
            <w:r w:rsidRPr="007B77D7">
              <w:rPr>
                <w:sz w:val="30"/>
                <w:szCs w:val="30"/>
              </w:rPr>
              <w:t>Минтранс</w:t>
            </w:r>
          </w:p>
        </w:tc>
      </w:tr>
      <w:tr w:rsidR="00694BBC" w:rsidRPr="007B77D7" w:rsidTr="000E093E">
        <w:tc>
          <w:tcPr>
            <w:tcW w:w="2352" w:type="dxa"/>
          </w:tcPr>
          <w:p w:rsidR="00694BBC" w:rsidRPr="007B77D7" w:rsidRDefault="00694BBC" w:rsidP="000E093E">
            <w:pPr>
              <w:spacing w:before="60" w:after="60"/>
              <w:rPr>
                <w:sz w:val="30"/>
                <w:szCs w:val="30"/>
              </w:rPr>
            </w:pPr>
            <w:r w:rsidRPr="007B77D7">
              <w:rPr>
                <w:sz w:val="30"/>
                <w:szCs w:val="30"/>
              </w:rPr>
              <w:t>Источники данных</w:t>
            </w:r>
          </w:p>
        </w:tc>
        <w:tc>
          <w:tcPr>
            <w:tcW w:w="7037" w:type="dxa"/>
          </w:tcPr>
          <w:p w:rsidR="00694BBC" w:rsidRPr="007B77D7" w:rsidRDefault="004C1159" w:rsidP="000E093E">
            <w:pPr>
              <w:spacing w:before="60" w:after="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694BBC" w:rsidRPr="007B77D7">
              <w:rPr>
                <w:sz w:val="30"/>
                <w:szCs w:val="30"/>
              </w:rPr>
              <w:t xml:space="preserve">дминистративные данные Минтранса, данные переписи населения </w:t>
            </w:r>
            <w:proofErr w:type="spellStart"/>
            <w:r w:rsidR="00694BBC" w:rsidRPr="007B77D7">
              <w:rPr>
                <w:sz w:val="30"/>
                <w:szCs w:val="30"/>
              </w:rPr>
              <w:t>Белстата</w:t>
            </w:r>
            <w:proofErr w:type="spellEnd"/>
            <w:r w:rsidR="00694BBC" w:rsidRPr="007B77D7">
              <w:rPr>
                <w:sz w:val="30"/>
                <w:szCs w:val="30"/>
              </w:rPr>
              <w:t>, Национальное кадастровое агентство</w:t>
            </w:r>
          </w:p>
        </w:tc>
      </w:tr>
      <w:tr w:rsidR="00694BBC" w:rsidRPr="007B77D7" w:rsidTr="000E093E">
        <w:tc>
          <w:tcPr>
            <w:tcW w:w="2352" w:type="dxa"/>
          </w:tcPr>
          <w:p w:rsidR="00694BBC" w:rsidRPr="007B77D7" w:rsidRDefault="00694BBC" w:rsidP="000E093E">
            <w:pPr>
              <w:spacing w:before="60" w:after="60"/>
              <w:rPr>
                <w:sz w:val="30"/>
                <w:szCs w:val="30"/>
              </w:rPr>
            </w:pPr>
            <w:r w:rsidRPr="007B77D7">
              <w:rPr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037" w:type="dxa"/>
          </w:tcPr>
          <w:p w:rsidR="00694BBC" w:rsidRPr="007B77D7" w:rsidRDefault="00694BBC" w:rsidP="000E093E">
            <w:pPr>
              <w:rPr>
                <w:sz w:val="30"/>
                <w:szCs w:val="30"/>
              </w:rPr>
            </w:pPr>
            <w:r w:rsidRPr="007B77D7">
              <w:rPr>
                <w:sz w:val="30"/>
                <w:szCs w:val="30"/>
              </w:rPr>
              <w:t xml:space="preserve">Отношение общей численности </w:t>
            </w:r>
            <w:r>
              <w:rPr>
                <w:sz w:val="30"/>
                <w:szCs w:val="30"/>
              </w:rPr>
              <w:t xml:space="preserve">сельского </w:t>
            </w:r>
            <w:r w:rsidRPr="007B77D7">
              <w:rPr>
                <w:sz w:val="30"/>
                <w:szCs w:val="30"/>
              </w:rPr>
              <w:t>населения, пр</w:t>
            </w:r>
            <w:r>
              <w:rPr>
                <w:sz w:val="30"/>
                <w:szCs w:val="30"/>
              </w:rPr>
              <w:t>оживающего в населенных пунктах</w:t>
            </w:r>
            <w:r>
              <w:rPr>
                <w:sz w:val="30"/>
                <w:szCs w:val="30"/>
              </w:rPr>
              <w:br/>
            </w:r>
            <w:r w:rsidRPr="007B77D7">
              <w:rPr>
                <w:sz w:val="30"/>
                <w:szCs w:val="30"/>
              </w:rPr>
              <w:t>в пределах 2 км от дороги общег</w:t>
            </w:r>
            <w:r>
              <w:rPr>
                <w:sz w:val="30"/>
                <w:szCs w:val="30"/>
              </w:rPr>
              <w:t>о пользования</w:t>
            </w:r>
            <w:r>
              <w:rPr>
                <w:sz w:val="30"/>
                <w:szCs w:val="30"/>
              </w:rPr>
              <w:br/>
            </w:r>
            <w:r w:rsidRPr="007B77D7">
              <w:rPr>
                <w:sz w:val="30"/>
                <w:szCs w:val="30"/>
              </w:rPr>
              <w:t xml:space="preserve">к общей численности </w:t>
            </w:r>
            <w:r>
              <w:rPr>
                <w:sz w:val="30"/>
                <w:szCs w:val="30"/>
              </w:rPr>
              <w:t xml:space="preserve">сельского </w:t>
            </w:r>
            <w:r w:rsidRPr="007B77D7">
              <w:rPr>
                <w:sz w:val="30"/>
                <w:szCs w:val="30"/>
              </w:rPr>
              <w:t>населения, проживающего в населенных пунктах</w:t>
            </w:r>
          </w:p>
        </w:tc>
      </w:tr>
      <w:tr w:rsidR="00694BBC" w:rsidRPr="007B77D7" w:rsidTr="000E093E">
        <w:tc>
          <w:tcPr>
            <w:tcW w:w="2352" w:type="dxa"/>
          </w:tcPr>
          <w:p w:rsidR="00694BBC" w:rsidRPr="007B77D7" w:rsidRDefault="00694BBC" w:rsidP="000E093E">
            <w:pPr>
              <w:spacing w:before="60" w:after="60"/>
              <w:rPr>
                <w:sz w:val="30"/>
                <w:szCs w:val="30"/>
              </w:rPr>
            </w:pPr>
            <w:r w:rsidRPr="007B77D7">
              <w:rPr>
                <w:sz w:val="30"/>
                <w:szCs w:val="30"/>
              </w:rPr>
              <w:t xml:space="preserve">Уровни </w:t>
            </w:r>
            <w:proofErr w:type="spellStart"/>
            <w:r w:rsidRPr="007B77D7">
              <w:rPr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037" w:type="dxa"/>
          </w:tcPr>
          <w:p w:rsidR="00694BBC" w:rsidRPr="007B77D7" w:rsidRDefault="00694BBC" w:rsidP="000E09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7B77D7">
              <w:rPr>
                <w:sz w:val="30"/>
                <w:szCs w:val="30"/>
              </w:rPr>
              <w:t>еспублика</w:t>
            </w:r>
          </w:p>
        </w:tc>
      </w:tr>
      <w:tr w:rsidR="00694BBC" w:rsidRPr="007C2CB9" w:rsidTr="000E093E">
        <w:tc>
          <w:tcPr>
            <w:tcW w:w="2352" w:type="dxa"/>
          </w:tcPr>
          <w:p w:rsidR="00694BBC" w:rsidRPr="00694BBC" w:rsidRDefault="00694BBC" w:rsidP="000E093E">
            <w:pPr>
              <w:spacing w:before="60" w:after="60"/>
              <w:rPr>
                <w:sz w:val="30"/>
                <w:szCs w:val="30"/>
              </w:rPr>
            </w:pPr>
            <w:r w:rsidRPr="00694BBC">
              <w:rPr>
                <w:sz w:val="30"/>
                <w:szCs w:val="30"/>
              </w:rPr>
              <w:t>Национализация показателя</w:t>
            </w:r>
          </w:p>
        </w:tc>
        <w:tc>
          <w:tcPr>
            <w:tcW w:w="7037" w:type="dxa"/>
          </w:tcPr>
          <w:p w:rsidR="00694BBC" w:rsidRPr="00694BBC" w:rsidRDefault="00694BBC" w:rsidP="00591F3B">
            <w:pPr>
              <w:spacing w:before="60" w:after="60"/>
              <w:rPr>
                <w:sz w:val="30"/>
                <w:szCs w:val="30"/>
              </w:rPr>
            </w:pPr>
            <w:r w:rsidRPr="00694BBC">
              <w:rPr>
                <w:sz w:val="30"/>
                <w:szCs w:val="30"/>
              </w:rPr>
              <w:t>Госуда</w:t>
            </w:r>
            <w:r w:rsidR="00591F3B">
              <w:rPr>
                <w:sz w:val="30"/>
                <w:szCs w:val="30"/>
              </w:rPr>
              <w:t>рственная программа по развитию</w:t>
            </w:r>
            <w:r w:rsidR="00591F3B">
              <w:rPr>
                <w:sz w:val="30"/>
                <w:szCs w:val="30"/>
              </w:rPr>
              <w:br/>
            </w:r>
            <w:r w:rsidRPr="00694BBC">
              <w:rPr>
                <w:sz w:val="30"/>
                <w:szCs w:val="30"/>
              </w:rPr>
              <w:t>и содержанию автомобильных доро</w:t>
            </w:r>
            <w:r w:rsidR="00591F3B">
              <w:rPr>
                <w:sz w:val="30"/>
                <w:szCs w:val="30"/>
              </w:rPr>
              <w:t>г</w:t>
            </w:r>
            <w:r w:rsidR="00591F3B">
              <w:rPr>
                <w:sz w:val="30"/>
                <w:szCs w:val="30"/>
              </w:rPr>
              <w:br/>
            </w:r>
            <w:r w:rsidR="004D1052">
              <w:rPr>
                <w:sz w:val="30"/>
                <w:szCs w:val="30"/>
              </w:rPr>
              <w:t>в Республике Беларусь на 201</w:t>
            </w:r>
            <w:r w:rsidR="00591F3B">
              <w:rPr>
                <w:sz w:val="30"/>
                <w:szCs w:val="30"/>
              </w:rPr>
              <w:t>7</w:t>
            </w:r>
            <w:r w:rsidR="004D1052">
              <w:rPr>
                <w:sz w:val="30"/>
                <w:szCs w:val="30"/>
                <w:lang w:val="en-US"/>
              </w:rPr>
              <w:t> </w:t>
            </w:r>
            <w:r w:rsidR="004D1052" w:rsidRPr="00591F3B">
              <w:rPr>
                <w:sz w:val="30"/>
                <w:szCs w:val="30"/>
              </w:rPr>
              <w:t>–</w:t>
            </w:r>
            <w:r w:rsidR="004D1052">
              <w:rPr>
                <w:sz w:val="30"/>
                <w:szCs w:val="30"/>
                <w:lang w:val="en-US"/>
              </w:rPr>
              <w:t> </w:t>
            </w:r>
            <w:r w:rsidRPr="00694BBC">
              <w:rPr>
                <w:sz w:val="30"/>
                <w:szCs w:val="30"/>
              </w:rPr>
              <w:t>20</w:t>
            </w:r>
            <w:r w:rsidR="00591F3B">
              <w:rPr>
                <w:sz w:val="30"/>
                <w:szCs w:val="30"/>
              </w:rPr>
              <w:t>20</w:t>
            </w:r>
            <w:r w:rsidRPr="00694BBC">
              <w:rPr>
                <w:sz w:val="30"/>
                <w:szCs w:val="30"/>
              </w:rPr>
              <w:t xml:space="preserve"> годы</w:t>
            </w:r>
          </w:p>
        </w:tc>
      </w:tr>
    </w:tbl>
    <w:p w:rsidR="004F46F9" w:rsidRPr="00591F3B" w:rsidRDefault="004F46F9"/>
    <w:p w:rsidR="00232BAC" w:rsidRDefault="00232BAC" w:rsidP="00232BAC"/>
    <w:p w:rsidR="00CB0586" w:rsidRDefault="00CB0586">
      <w:bookmarkStart w:id="0" w:name="_GoBack"/>
      <w:bookmarkEnd w:id="0"/>
    </w:p>
    <w:sectPr w:rsidR="00CB0586" w:rsidSect="00DC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AC"/>
    <w:rsid w:val="001024CA"/>
    <w:rsid w:val="00232BAC"/>
    <w:rsid w:val="004C1159"/>
    <w:rsid w:val="004D1052"/>
    <w:rsid w:val="004F46F9"/>
    <w:rsid w:val="00575098"/>
    <w:rsid w:val="00591F3B"/>
    <w:rsid w:val="005B4554"/>
    <w:rsid w:val="006043CC"/>
    <w:rsid w:val="00694BBC"/>
    <w:rsid w:val="007C2CB9"/>
    <w:rsid w:val="00981B0E"/>
    <w:rsid w:val="00C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34-1</cp:lastModifiedBy>
  <cp:revision>2</cp:revision>
  <dcterms:created xsi:type="dcterms:W3CDTF">2019-03-27T14:03:00Z</dcterms:created>
  <dcterms:modified xsi:type="dcterms:W3CDTF">2019-03-27T14:03:00Z</dcterms:modified>
</cp:coreProperties>
</file>