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FE01F3">
        <w:rPr>
          <w:spacing w:val="-4"/>
          <w:sz w:val="26"/>
          <w:szCs w:val="26"/>
        </w:rPr>
        <w:t>январе-</w:t>
      </w:r>
      <w:r w:rsidR="00586C2B">
        <w:rPr>
          <w:spacing w:val="-4"/>
          <w:sz w:val="26"/>
          <w:szCs w:val="26"/>
        </w:rPr>
        <w:t>сентябре</w:t>
      </w:r>
      <w:r w:rsidR="008D4A5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857272" w:rsidRPr="00857272">
        <w:rPr>
          <w:spacing w:val="-4"/>
          <w:sz w:val="26"/>
          <w:szCs w:val="26"/>
        </w:rPr>
        <w:t>5</w:t>
      </w:r>
      <w:r w:rsidR="00857272">
        <w:rPr>
          <w:spacing w:val="-4"/>
          <w:sz w:val="26"/>
          <w:szCs w:val="26"/>
        </w:rPr>
        <w:t>5,2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857272">
        <w:rPr>
          <w:spacing w:val="-4"/>
          <w:sz w:val="26"/>
          <w:szCs w:val="26"/>
        </w:rPr>
        <w:t>102,6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FE01F3">
        <w:rPr>
          <w:spacing w:val="-4"/>
          <w:sz w:val="26"/>
          <w:szCs w:val="26"/>
        </w:rPr>
        <w:t>января-</w:t>
      </w:r>
      <w:r w:rsidR="00586C2B">
        <w:rPr>
          <w:spacing w:val="-4"/>
          <w:sz w:val="26"/>
          <w:szCs w:val="26"/>
        </w:rPr>
        <w:t>сентября</w:t>
      </w:r>
      <w:r w:rsidR="00F003D6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217499" w:rsidP="001408D4">
      <w:pPr>
        <w:pStyle w:val="a8"/>
        <w:tabs>
          <w:tab w:val="clear" w:pos="4536"/>
          <w:tab w:val="clear" w:pos="9072"/>
        </w:tabs>
        <w:spacing w:before="40"/>
        <w:ind w:left="-142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857272" w:rsidRPr="007926F4" w:rsidRDefault="00857272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</w:t>
                  </w:r>
                  <w:r w:rsidR="00D658B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6097905" cy="231457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546A57">
      <w:pPr>
        <w:pStyle w:val="3"/>
        <w:spacing w:after="24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8C5C9B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8C5C9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8C5C9B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8C5C9B">
            <w:pPr>
              <w:spacing w:before="40" w:after="4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pStyle w:val="2"/>
              <w:spacing w:before="90" w:after="9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 w:rsidRPr="0086444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86444F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40491D" w:rsidRDefault="0086444F" w:rsidP="008B1D22">
            <w:pPr>
              <w:pStyle w:val="2"/>
              <w:spacing w:before="90" w:after="9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DB5AE6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B4CEA" w:rsidRDefault="0086444F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074D80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004989" w:rsidRDefault="003D31FD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DA1227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A1227" w:rsidRDefault="00DA1227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A1227" w:rsidRPr="00477A6F" w:rsidRDefault="00DA1227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8A2871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8B1D22">
            <w:pPr>
              <w:pStyle w:val="2"/>
              <w:spacing w:before="90" w:after="9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477A6F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B683C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086577" w:rsidRDefault="008A2871" w:rsidP="008B1D22">
            <w:pPr>
              <w:spacing w:before="90" w:after="9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6F2CEF" w:rsidRDefault="008A2871" w:rsidP="008B1D22">
            <w:pPr>
              <w:pStyle w:val="2"/>
              <w:spacing w:before="90" w:after="90" w:line="20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8A2871" w:rsidRPr="001217A7" w:rsidRDefault="008A2871" w:rsidP="008B1D22">
            <w:pPr>
              <w:spacing w:before="90" w:after="9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8C5C9B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6F2CEF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8A2871" w:rsidRPr="001217A7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775BC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8A2871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C775BC" w:rsidRDefault="008A2871" w:rsidP="00937A41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2F6A27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8A2871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937A41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D86A09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A2871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937A41">
            <w:pPr>
              <w:pStyle w:val="2"/>
              <w:spacing w:before="64" w:after="64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A80413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3E1C47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 w:rsidRPr="003E1C47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3E1C47" w:rsidRDefault="008A2871" w:rsidP="00937A41">
            <w:pPr>
              <w:pStyle w:val="2"/>
              <w:spacing w:before="64" w:after="6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93842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8A2871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B70F09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074D80" w:rsidRDefault="008A2871" w:rsidP="00937A41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3B7D7B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33BD6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6 198,8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6027FB" w:rsidRDefault="008A2871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6 252,4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8A2871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6027FB" w:rsidRDefault="008A2871" w:rsidP="00937A41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 w:rsidRPr="006027FB">
              <w:rPr>
                <w:b/>
                <w:sz w:val="22"/>
                <w:szCs w:val="22"/>
                <w:lang w:val="en-US"/>
              </w:rPr>
              <w:t>II</w:t>
            </w:r>
            <w:r w:rsidRPr="006027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4720F" w:rsidRDefault="008A2871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18 720,7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E4720F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927BD9" w:rsidRDefault="008A2871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</w:tr>
      <w:tr w:rsidR="008A2871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A2871" w:rsidRPr="00DA1227" w:rsidRDefault="008A2871" w:rsidP="00937A41">
            <w:pPr>
              <w:pStyle w:val="2"/>
              <w:spacing w:before="64" w:after="64" w:line="220" w:lineRule="exact"/>
              <w:ind w:left="91" w:firstLine="0"/>
              <w:rPr>
                <w:i/>
                <w:sz w:val="22"/>
                <w:szCs w:val="22"/>
              </w:rPr>
            </w:pPr>
            <w:r w:rsidRPr="00DA1227">
              <w:rPr>
                <w:i/>
                <w:sz w:val="22"/>
                <w:szCs w:val="22"/>
                <w:lang w:val="en-US"/>
              </w:rPr>
              <w:t>I</w:t>
            </w:r>
            <w:r w:rsidRPr="00DA122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937A41">
            <w:pPr>
              <w:spacing w:before="64" w:after="6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36 364,6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A2871" w:rsidRPr="00CE6405" w:rsidRDefault="008A2871" w:rsidP="00937A41">
            <w:pPr>
              <w:spacing w:before="64" w:after="6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CE640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6 482,9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Pr="00CE6405" w:rsidRDefault="00B539EE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539EE" w:rsidRPr="00C83CAF" w:rsidRDefault="00B539EE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9D7045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6 180,4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9D7045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539EE" w:rsidRDefault="009D7045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8B1D22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B1D22" w:rsidRDefault="008B1D22" w:rsidP="00937A41">
            <w:pPr>
              <w:pStyle w:val="2"/>
              <w:spacing w:before="64" w:after="6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Default="009D7045" w:rsidP="00937A41">
            <w:pPr>
              <w:spacing w:before="64" w:after="6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6 152,5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Default="009D7045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Default="009D7045" w:rsidP="00937A41">
            <w:pPr>
              <w:spacing w:before="64" w:after="6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</w:tr>
      <w:tr w:rsidR="008B1D22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B1D22" w:rsidRPr="008B1D22" w:rsidRDefault="008B1D22" w:rsidP="00937A41">
            <w:pPr>
              <w:pStyle w:val="2"/>
              <w:spacing w:before="64" w:after="6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Pr="008B1D22" w:rsidRDefault="009D7045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18 815,8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Pr="008B1D22" w:rsidRDefault="009D7045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B1D22" w:rsidRPr="008B1D22" w:rsidRDefault="009D7045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</w:tr>
      <w:tr w:rsidR="00B539EE" w:rsidRPr="00C26A23" w:rsidTr="00DA1227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DA1227" w:rsidRDefault="00B539EE" w:rsidP="00937A41">
            <w:pPr>
              <w:pStyle w:val="2"/>
              <w:spacing w:before="64" w:after="6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DA1227">
              <w:rPr>
                <w:b/>
                <w:i/>
                <w:sz w:val="22"/>
                <w:szCs w:val="22"/>
              </w:rPr>
              <w:t>Январь-</w:t>
            </w:r>
            <w:r w:rsidR="008B1D22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9D7045" w:rsidP="00937A41">
            <w:pPr>
              <w:spacing w:before="64" w:after="64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55 180,4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9D7045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539EE" w:rsidRPr="00CE6405" w:rsidRDefault="00B539EE" w:rsidP="00937A41">
            <w:pPr>
              <w:spacing w:before="64" w:after="6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DA1227">
        <w:t>январе-</w:t>
      </w:r>
      <w:r w:rsidR="008B1D22">
        <w:t>сентябре</w:t>
      </w:r>
      <w:r w:rsidR="0079291B">
        <w:t xml:space="preserve">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9D7045">
        <w:t>19 059,6</w:t>
      </w:r>
      <w:r w:rsidR="00C2534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9D7045">
        <w:t>109,1</w:t>
      </w:r>
      <w:r>
        <w:t>% к уровню</w:t>
      </w:r>
      <w:r w:rsidR="00427B15">
        <w:t xml:space="preserve"> </w:t>
      </w:r>
      <w:r w:rsidR="00B53FBE">
        <w:br/>
      </w:r>
      <w:r w:rsidR="00DA1227">
        <w:t>января-</w:t>
      </w:r>
      <w:r w:rsidR="008B1D22">
        <w:t>сентября</w:t>
      </w:r>
      <w:r w:rsidR="00AB51B5">
        <w:t xml:space="preserve">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>–</w:t>
      </w:r>
      <w:r w:rsidR="00DA1227">
        <w:t xml:space="preserve"> </w:t>
      </w:r>
      <w:r w:rsidR="009D7045">
        <w:t>1</w:t>
      </w:r>
      <w:r w:rsidR="002F2559">
        <w:t> </w:t>
      </w:r>
      <w:r w:rsidR="009D7045">
        <w:t>212</w:t>
      </w:r>
      <w:r w:rsidR="00DA1227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6640AF">
        <w:br/>
      </w:r>
      <w:r w:rsidR="00583B90">
        <w:t xml:space="preserve">или </w:t>
      </w:r>
      <w:r w:rsidR="009D7045">
        <w:t>105</w:t>
      </w:r>
      <w:r w:rsidR="00583B90">
        <w:t>%.</w:t>
      </w:r>
    </w:p>
    <w:p w:rsidR="00BD18AA" w:rsidRPr="00BF19FA" w:rsidRDefault="00BD18AA" w:rsidP="00074D80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217499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857272" w:rsidRPr="003760A5" w:rsidRDefault="00857272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8C5C9B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8C5C9B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8C5C9B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pStyle w:val="2"/>
              <w:spacing w:before="44" w:after="44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8C6F48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1C0711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6172D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6172D9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4D61D9" w:rsidRDefault="006172D9" w:rsidP="00B765D1">
            <w:pPr>
              <w:pStyle w:val="2"/>
              <w:spacing w:before="44" w:after="44" w:line="22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B136D7" w:rsidRDefault="006172D9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4C6AAD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C6AAD" w:rsidRDefault="004C6AAD" w:rsidP="00B765D1">
            <w:pPr>
              <w:pStyle w:val="2"/>
              <w:spacing w:before="44" w:after="44" w:line="22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C6AAD" w:rsidRPr="006F5935" w:rsidRDefault="004C6AAD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E15B88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6F5935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AA42A1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C45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10BAC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94B10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407AD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C7BAF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A42A1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C7BAF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4530CA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AA42A1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D86A09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A42A1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pStyle w:val="2"/>
              <w:spacing w:before="44" w:after="44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541000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8C6F48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A42A1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250F54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1C0711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7462A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6172D9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B7670" w:rsidRDefault="00AA42A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</w:tr>
      <w:tr w:rsidR="00AA42A1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EB7670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 w:rsidRPr="00EB7670">
              <w:rPr>
                <w:b/>
                <w:sz w:val="22"/>
                <w:szCs w:val="22"/>
                <w:lang w:val="en-US"/>
              </w:rPr>
              <w:t>II</w:t>
            </w:r>
            <w:r w:rsidRPr="00EB767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3E1F74" w:rsidRDefault="00AA42A1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119,8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2141FC" w:rsidRDefault="00AA42A1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230727" w:rsidRDefault="00AA42A1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99,1</w:t>
            </w:r>
          </w:p>
        </w:tc>
      </w:tr>
      <w:tr w:rsidR="00AA42A1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A42A1" w:rsidRPr="004C6AAD" w:rsidRDefault="00AA42A1" w:rsidP="00B765D1">
            <w:pPr>
              <w:pStyle w:val="2"/>
              <w:spacing w:before="44" w:after="44" w:line="220" w:lineRule="exact"/>
              <w:ind w:left="91" w:firstLine="0"/>
              <w:rPr>
                <w:i/>
                <w:sz w:val="22"/>
                <w:szCs w:val="22"/>
              </w:rPr>
            </w:pPr>
            <w:r w:rsidRPr="004C6AAD">
              <w:rPr>
                <w:i/>
                <w:sz w:val="22"/>
                <w:szCs w:val="22"/>
                <w:lang w:val="en-US"/>
              </w:rPr>
              <w:t>I</w:t>
            </w:r>
            <w:r w:rsidRPr="004C6AA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A42A1" w:rsidRPr="00776980" w:rsidRDefault="00AA42A1" w:rsidP="00B765D1">
            <w:pPr>
              <w:spacing w:before="44" w:after="44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7698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1B1C" w:rsidRPr="00AA42A1" w:rsidRDefault="00D21B1C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1B1C" w:rsidRDefault="003E68B4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B765D1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765D1" w:rsidRDefault="00B765D1" w:rsidP="00B765D1">
            <w:pPr>
              <w:pStyle w:val="2"/>
              <w:spacing w:before="44" w:after="44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765D1" w:rsidRDefault="003E68B4" w:rsidP="00B765D1">
            <w:pPr>
              <w:spacing w:before="44" w:after="44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</w:tr>
      <w:tr w:rsidR="00B765D1" w:rsidRPr="00E90E79" w:rsidTr="004C6AA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765D1" w:rsidRPr="00B765D1" w:rsidRDefault="00B765D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6 980,4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765D1" w:rsidRPr="00B765D1" w:rsidRDefault="003E68B4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</w:tr>
      <w:tr w:rsidR="00D21B1C" w:rsidRPr="00E90E79" w:rsidTr="004C6AAD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B765D1" w:rsidP="00B765D1">
            <w:pPr>
              <w:pStyle w:val="2"/>
              <w:spacing w:before="44" w:after="4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3E68B4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19 059,6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3E68B4" w:rsidP="00B765D1">
            <w:pPr>
              <w:spacing w:before="44" w:after="44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3E68B4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1 212,0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3E68B4" w:rsidP="00B765D1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21B1C" w:rsidRPr="00776980" w:rsidRDefault="00D21B1C" w:rsidP="00B765D1">
            <w:pPr>
              <w:spacing w:before="44" w:after="44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7F6871" w:rsidRPr="007F6871" w:rsidRDefault="007F6871" w:rsidP="007F6871">
      <w:pPr>
        <w:spacing w:before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F6871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7F6871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r w:rsidRPr="007F6871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1)</w:t>
      </w:r>
    </w:p>
    <w:p w:rsidR="007F6871" w:rsidRPr="007F6871" w:rsidRDefault="007F6871" w:rsidP="007F6871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F6871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7F6871" w:rsidRPr="007F6871" w:rsidTr="00547FE8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71" w:rsidRPr="007F6871" w:rsidRDefault="007F6871" w:rsidP="007F6871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Январь-</w:t>
            </w:r>
            <w:r w:rsidRPr="007F6871">
              <w:rPr>
                <w:sz w:val="22"/>
                <w:szCs w:val="22"/>
              </w:rPr>
              <w:br/>
              <w:t>август</w:t>
            </w:r>
            <w:r w:rsidRPr="007F687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Январь-</w:t>
            </w:r>
            <w:r w:rsidRPr="007F6871">
              <w:rPr>
                <w:sz w:val="22"/>
                <w:szCs w:val="22"/>
              </w:rPr>
              <w:br/>
              <w:t>август</w:t>
            </w:r>
            <w:r w:rsidRPr="007F687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Январь-</w:t>
            </w:r>
            <w:r w:rsidRPr="007F6871">
              <w:rPr>
                <w:sz w:val="22"/>
                <w:szCs w:val="22"/>
              </w:rPr>
              <w:br/>
              <w:t xml:space="preserve">август </w:t>
            </w:r>
            <w:r w:rsidRPr="007F6871">
              <w:rPr>
                <w:sz w:val="22"/>
                <w:szCs w:val="22"/>
              </w:rPr>
              <w:br/>
              <w:t xml:space="preserve">2024 г. </w:t>
            </w:r>
            <w:r w:rsidRPr="007F6871">
              <w:rPr>
                <w:sz w:val="22"/>
                <w:szCs w:val="22"/>
              </w:rPr>
              <w:br/>
              <w:t xml:space="preserve">в % к </w:t>
            </w:r>
            <w:r w:rsidRPr="007F6871">
              <w:rPr>
                <w:sz w:val="22"/>
                <w:szCs w:val="22"/>
              </w:rPr>
              <w:br/>
              <w:t>январю-</w:t>
            </w:r>
            <w:r w:rsidRPr="007F6871">
              <w:rPr>
                <w:sz w:val="22"/>
                <w:szCs w:val="22"/>
              </w:rPr>
              <w:br/>
              <w:t xml:space="preserve">августу </w:t>
            </w:r>
            <w:r w:rsidRPr="007F6871">
              <w:rPr>
                <w:sz w:val="22"/>
                <w:szCs w:val="22"/>
              </w:rPr>
              <w:br/>
              <w:t>2023 г.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7 908,7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8 692,8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6 727,9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7 300,9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577,9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715,4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123,8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 xml:space="preserve">Прибыль, убыток (-) до налогообложения, </w:t>
            </w:r>
            <w:r w:rsidRPr="007F687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143,9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198,6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138,0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55,7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40,3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72,5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F6871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15,9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16,7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</w:pPr>
            <w:r w:rsidRPr="007F6871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341,4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340,4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4 552,1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4 308,9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7F6871">
              <w:rPr>
                <w:color w:val="000000"/>
                <w:sz w:val="22"/>
                <w:szCs w:val="22"/>
              </w:rPr>
              <w:t>94,7</w:t>
            </w:r>
          </w:p>
        </w:tc>
      </w:tr>
    </w:tbl>
    <w:p w:rsidR="007F6871" w:rsidRPr="007F6871" w:rsidRDefault="007F6871" w:rsidP="007F6871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7F6871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7F6871" w:rsidRPr="007F6871" w:rsidTr="00547FE8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71" w:rsidRPr="007F6871" w:rsidRDefault="007F6871" w:rsidP="007F6871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-57" w:right="-57"/>
              <w:jc w:val="center"/>
            </w:pPr>
            <w:r w:rsidRPr="007F6871">
              <w:rPr>
                <w:sz w:val="22"/>
                <w:szCs w:val="22"/>
              </w:rPr>
              <w:t>На 1 сентября</w:t>
            </w:r>
            <w:r w:rsidRPr="007F687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В % к</w:t>
            </w:r>
          </w:p>
        </w:tc>
      </w:tr>
      <w:tr w:rsidR="007F6871" w:rsidRPr="007F6871" w:rsidTr="00547FE8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71" w:rsidRPr="007F6871" w:rsidRDefault="007F6871" w:rsidP="007F6871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71" w:rsidRPr="007F6871" w:rsidRDefault="007F6871" w:rsidP="007F6871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71" w:rsidRPr="007F6871" w:rsidRDefault="007F6871" w:rsidP="007F68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 января</w:t>
            </w:r>
            <w:r w:rsidRPr="007F687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71" w:rsidRPr="007F6871" w:rsidRDefault="007F6871" w:rsidP="007F68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 августа</w:t>
            </w:r>
            <w:r w:rsidRPr="007F6871">
              <w:rPr>
                <w:sz w:val="22"/>
                <w:szCs w:val="22"/>
              </w:rPr>
              <w:br/>
              <w:t>2024 г.</w:t>
            </w:r>
          </w:p>
        </w:tc>
      </w:tr>
      <w:tr w:rsidR="007F6871" w:rsidRPr="007F6871" w:rsidTr="00547FE8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7F687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F6871">
              <w:rPr>
                <w:b/>
                <w:bCs/>
                <w:sz w:val="22"/>
                <w:szCs w:val="22"/>
              </w:rPr>
              <w:t>7 192,3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F6871"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F6871"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360" w:right="57"/>
            </w:pPr>
            <w:r w:rsidRPr="007F687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355,0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113,8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7"/>
            </w:pPr>
            <w:r w:rsidRPr="007F6871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x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7"/>
            </w:pPr>
            <w:r w:rsidRPr="007F687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7F687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7F6871">
              <w:rPr>
                <w:bCs/>
                <w:i/>
                <w:iCs/>
                <w:sz w:val="22"/>
                <w:szCs w:val="22"/>
              </w:rPr>
              <w:t>Справочно: на 1 сентября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F6871">
              <w:rPr>
                <w:bCs/>
                <w:i/>
                <w:iCs/>
                <w:sz w:val="22"/>
                <w:szCs w:val="22"/>
              </w:rPr>
              <w:t>53,6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F687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F6871">
              <w:rPr>
                <w:i/>
                <w:sz w:val="22"/>
                <w:szCs w:val="22"/>
              </w:rPr>
              <w:t>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3 237,0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F6871">
              <w:rPr>
                <w:b/>
                <w:i/>
                <w:sz w:val="22"/>
                <w:szCs w:val="22"/>
              </w:rPr>
              <w:t>89,2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720" w:right="57"/>
            </w:pPr>
            <w:r w:rsidRPr="007F6871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113" w:right="57"/>
            </w:pPr>
            <w:r w:rsidRPr="007F687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244,0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63,3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124,9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left="113" w:right="57"/>
            </w:pPr>
            <w:r w:rsidRPr="007F687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61,4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95,4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45,0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337,8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114,5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720" w:right="57"/>
            </w:pPr>
            <w:r w:rsidRPr="007F6871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113" w:right="57"/>
            </w:pPr>
            <w:r w:rsidRPr="007F687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87,2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113" w:right="57"/>
            </w:pPr>
            <w:r w:rsidRPr="007F687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188,1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7F687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603,5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110,8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110,5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7F6871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3 955,3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F6871"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7F687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16,5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102,6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 xml:space="preserve">в % к задолженности по кредитам </w:t>
            </w:r>
            <w:r w:rsidRPr="007F6871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  <w:rPr>
                <w:b/>
                <w:bCs/>
              </w:rPr>
            </w:pPr>
            <w:r w:rsidRPr="007F687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F6871">
              <w:rPr>
                <w:b/>
                <w:sz w:val="22"/>
                <w:szCs w:val="22"/>
              </w:rPr>
              <w:t>2 273,7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F6871">
              <w:rPr>
                <w:b/>
                <w:bCs/>
                <w:sz w:val="22"/>
                <w:szCs w:val="22"/>
              </w:rPr>
              <w:t>76,6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F6871"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60" w:right="57"/>
            </w:pPr>
            <w:r w:rsidRPr="007F687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211,5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84,1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103,2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7F687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962,5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107,5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108,5</w:t>
            </w:r>
          </w:p>
        </w:tc>
      </w:tr>
      <w:tr w:rsidR="007F6871" w:rsidRPr="007F6871" w:rsidTr="00547FE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42,3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72,8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113,0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left="340" w:right="57"/>
            </w:pPr>
            <w:r w:rsidRPr="007F6871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24,7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  <w:tr w:rsidR="007F6871" w:rsidRPr="007F6871" w:rsidTr="00547FE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57"/>
            </w:pPr>
            <w:r w:rsidRPr="007F6871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F6871" w:rsidRPr="007F6871" w:rsidRDefault="007F6871" w:rsidP="007F6871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 w:rsidRPr="007F6871">
              <w:rPr>
                <w:sz w:val="22"/>
                <w:szCs w:val="22"/>
              </w:rPr>
              <w:t> х</w:t>
            </w:r>
          </w:p>
        </w:tc>
      </w:tr>
    </w:tbl>
    <w:p w:rsidR="007F6871" w:rsidRPr="007F6871" w:rsidRDefault="007F6871" w:rsidP="007F6871">
      <w:pPr>
        <w:spacing w:line="60" w:lineRule="exact"/>
        <w:rPr>
          <w:sz w:val="26"/>
          <w:szCs w:val="26"/>
        </w:rPr>
      </w:pPr>
    </w:p>
    <w:p w:rsidR="009738E2" w:rsidRDefault="009738E2" w:rsidP="00B765D1">
      <w:pPr>
        <w:pStyle w:val="a3"/>
        <w:spacing w:before="120" w:line="260" w:lineRule="exact"/>
        <w:ind w:firstLine="0"/>
        <w:jc w:val="center"/>
        <w:rPr>
          <w:sz w:val="4"/>
          <w:szCs w:val="4"/>
        </w:rPr>
      </w:pPr>
      <w:bookmarkStart w:id="0" w:name="_GoBack"/>
      <w:bookmarkEnd w:id="0"/>
    </w:p>
    <w:sectPr w:rsidR="009738E2" w:rsidSect="007F6871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99" w:rsidRDefault="00217499">
      <w:r>
        <w:separator/>
      </w:r>
    </w:p>
  </w:endnote>
  <w:endnote w:type="continuationSeparator" w:id="0">
    <w:p w:rsidR="00217499" w:rsidRDefault="0021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Default="0085727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2559">
      <w:rPr>
        <w:rStyle w:val="a7"/>
        <w:noProof/>
      </w:rPr>
      <w:t>51</w:t>
    </w:r>
    <w:r>
      <w:rPr>
        <w:rStyle w:val="a7"/>
      </w:rPr>
      <w:fldChar w:fldCharType="end"/>
    </w:r>
  </w:p>
  <w:p w:rsidR="00857272" w:rsidRDefault="00857272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99" w:rsidRDefault="00217499">
      <w:r>
        <w:separator/>
      </w:r>
    </w:p>
  </w:footnote>
  <w:footnote w:type="continuationSeparator" w:id="0">
    <w:p w:rsidR="00217499" w:rsidRDefault="00217499">
      <w:r>
        <w:continuationSeparator/>
      </w:r>
    </w:p>
  </w:footnote>
  <w:footnote w:id="1">
    <w:p w:rsidR="007F6871" w:rsidRDefault="007F6871" w:rsidP="007F6871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72" w:rsidRPr="00291BC0" w:rsidRDefault="0085727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5A5B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5B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5D5A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9CE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64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192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8D4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61E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F63"/>
    <w:rsid w:val="00195672"/>
    <w:rsid w:val="001957BE"/>
    <w:rsid w:val="00195CFC"/>
    <w:rsid w:val="0019611A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544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ECD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D6BA8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137E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499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CAF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559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47B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B5E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8B4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091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7FD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AAD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177F1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174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A57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380"/>
    <w:rsid w:val="005676C0"/>
    <w:rsid w:val="005703D2"/>
    <w:rsid w:val="005718D6"/>
    <w:rsid w:val="00571966"/>
    <w:rsid w:val="00573C47"/>
    <w:rsid w:val="005743FA"/>
    <w:rsid w:val="00574886"/>
    <w:rsid w:val="00575094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2B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2EC8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299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BE1"/>
    <w:rsid w:val="00601F28"/>
    <w:rsid w:val="00602498"/>
    <w:rsid w:val="006027FB"/>
    <w:rsid w:val="00602CA9"/>
    <w:rsid w:val="006031C1"/>
    <w:rsid w:val="00603672"/>
    <w:rsid w:val="00603761"/>
    <w:rsid w:val="00603BBF"/>
    <w:rsid w:val="00604675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4F8A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4DEC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64F"/>
    <w:rsid w:val="006A79BC"/>
    <w:rsid w:val="006B0B72"/>
    <w:rsid w:val="006B0C73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6C8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C09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2E33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6FC3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291B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6871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07562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13E"/>
    <w:rsid w:val="00843260"/>
    <w:rsid w:val="0084373D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57272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2871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1D22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5C9B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2706C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37A41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D7045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2DE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C5E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2A1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5F7F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C0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9EE"/>
    <w:rsid w:val="00B53DB4"/>
    <w:rsid w:val="00B53DC3"/>
    <w:rsid w:val="00B53FBE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5F2B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65D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E73"/>
    <w:rsid w:val="00BB21EB"/>
    <w:rsid w:val="00BB242F"/>
    <w:rsid w:val="00BB25A9"/>
    <w:rsid w:val="00BB3763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ADD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043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26C5"/>
    <w:rsid w:val="00C231A3"/>
    <w:rsid w:val="00C23963"/>
    <w:rsid w:val="00C23D02"/>
    <w:rsid w:val="00C241DF"/>
    <w:rsid w:val="00C24D62"/>
    <w:rsid w:val="00C25314"/>
    <w:rsid w:val="00C2534A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CAF"/>
    <w:rsid w:val="00C83F89"/>
    <w:rsid w:val="00C84239"/>
    <w:rsid w:val="00C85407"/>
    <w:rsid w:val="00C85599"/>
    <w:rsid w:val="00C860F4"/>
    <w:rsid w:val="00C86642"/>
    <w:rsid w:val="00C86A0D"/>
    <w:rsid w:val="00C86FAE"/>
    <w:rsid w:val="00C870CF"/>
    <w:rsid w:val="00C8742B"/>
    <w:rsid w:val="00C91128"/>
    <w:rsid w:val="00C9124A"/>
    <w:rsid w:val="00C91809"/>
    <w:rsid w:val="00C919BE"/>
    <w:rsid w:val="00C91F2A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52A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D9B"/>
    <w:rsid w:val="00CD7E2F"/>
    <w:rsid w:val="00CD7E49"/>
    <w:rsid w:val="00CE0671"/>
    <w:rsid w:val="00CE0E8A"/>
    <w:rsid w:val="00CE1069"/>
    <w:rsid w:val="00CE11B2"/>
    <w:rsid w:val="00CE1D66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7FD"/>
    <w:rsid w:val="00D1491B"/>
    <w:rsid w:val="00D15D91"/>
    <w:rsid w:val="00D1664C"/>
    <w:rsid w:val="00D167B0"/>
    <w:rsid w:val="00D17150"/>
    <w:rsid w:val="00D171FC"/>
    <w:rsid w:val="00D2085D"/>
    <w:rsid w:val="00D208F2"/>
    <w:rsid w:val="00D2093A"/>
    <w:rsid w:val="00D21885"/>
    <w:rsid w:val="00D21A0F"/>
    <w:rsid w:val="00D21B1C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AF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745"/>
    <w:rsid w:val="00D54829"/>
    <w:rsid w:val="00D54DFA"/>
    <w:rsid w:val="00D552B3"/>
    <w:rsid w:val="00D55706"/>
    <w:rsid w:val="00D55B22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58B1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227"/>
    <w:rsid w:val="00DA1879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8E9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6E8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490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2FC1"/>
    <w:rsid w:val="00E7455F"/>
    <w:rsid w:val="00E76900"/>
    <w:rsid w:val="00E774D0"/>
    <w:rsid w:val="00E77E15"/>
    <w:rsid w:val="00E80B14"/>
    <w:rsid w:val="00E80BFF"/>
    <w:rsid w:val="00E8167D"/>
    <w:rsid w:val="00E81F9E"/>
    <w:rsid w:val="00E8393D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5D7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B7670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D7E35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1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6485210241085E-2"/>
                  <c:y val="4.395824023415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23475822961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7025918635170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761662738284256E-2"/>
                  <c:y val="-3.8461189661746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8714464888876E-2"/>
                  <c:y val="-5.09074624519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876146691736641E-2"/>
                  <c:y val="-1.65198889461326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8533747879342637E-2"/>
                  <c:y val="-3.84882530549832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717572059721381E-2"/>
                  <c:y val="-3.8703797293386376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163110336398789E-2"/>
                  <c:y val="-3.31179590205545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72283935598912E-2"/>
                  <c:y val="-3.860358434086226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68653965651165E-2"/>
                  <c:y val="3.23995945670601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469137591720273E-2"/>
                  <c:y val="-3.859710505513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687624804820835E-2"/>
                  <c:y val="-3.84865252454569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159448818897638E-3"/>
                  <c:y val="-3.090774747120981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14638890702046E-2"/>
                  <c:y val="-4.381739247972368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55038432150554E-2"/>
                  <c:y val="-3.813859968311040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  <c:pt idx="13">
                  <c:v>101.6</c:v>
                </c:pt>
                <c:pt idx="14">
                  <c:v>103.1</c:v>
                </c:pt>
                <c:pt idx="15">
                  <c:v>104.1</c:v>
                </c:pt>
                <c:pt idx="16">
                  <c:v>103.9</c:v>
                </c:pt>
                <c:pt idx="17">
                  <c:v>103.4</c:v>
                </c:pt>
                <c:pt idx="18">
                  <c:v>103.8</c:v>
                </c:pt>
                <c:pt idx="19">
                  <c:v>102.8</c:v>
                </c:pt>
                <c:pt idx="20">
                  <c:v>102.6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921024"/>
        <c:axId val="111922560"/>
      </c:lineChart>
      <c:catAx>
        <c:axId val="11192102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9225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922560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921024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3.295037125901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692734297848621E-2"/>
                  <c:y val="-3.8529271888421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1423090489461E-2"/>
                  <c:y val="-3.7992618868094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216650143E-2"/>
                  <c:y val="-4.3767730033213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463E-2"/>
                  <c:y val="-5.4727152359635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9815805783101E-2"/>
                  <c:y val="-4.2232944512364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523211624763986E-2"/>
                  <c:y val="-3.838975132944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730969362587383E-2"/>
                  <c:y val="-3.8449792684544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769156927959185E-2"/>
                  <c:y val="-3.426460786731810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6097957792955E-2"/>
                  <c:y val="4.95740962654446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104,7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421735431116779E-2"/>
                  <c:y val="-3.83199755747132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2819944342292E-2"/>
                  <c:y val="-4.3912692094540462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79755641432411E-2"/>
                  <c:y val="-4.388029567991651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70578988398278E-2"/>
                  <c:y val="-3.835217148847702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51299412580466E-2"/>
                  <c:y val="3.78498110857075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63344933599896E-2"/>
                  <c:y val="-3.282427188407149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109,2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1024051047696E-2"/>
                  <c:y val="3.828089937630422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09,0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0176103022948372E-3"/>
                  <c:y val="-4.1757048720587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584137991925319E-2"/>
                  <c:y val="-3.856474730782109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37390687841349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104.7</c:v>
                </c:pt>
                <c:pt idx="13">
                  <c:v>108.3</c:v>
                </c:pt>
                <c:pt idx="14">
                  <c:v>108.3</c:v>
                </c:pt>
                <c:pt idx="15">
                  <c:v>108.8</c:v>
                </c:pt>
                <c:pt idx="16">
                  <c:v>109.4</c:v>
                </c:pt>
                <c:pt idx="17">
                  <c:v>109</c:v>
                </c:pt>
                <c:pt idx="18">
                  <c:v>109.2</c:v>
                </c:pt>
                <c:pt idx="19">
                  <c:v>109</c:v>
                </c:pt>
                <c:pt idx="20">
                  <c:v>109.1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426496"/>
        <c:axId val="124747776"/>
      </c:lineChart>
      <c:catAx>
        <c:axId val="12442649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747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4747776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42649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5D6F5-504D-4686-92BA-65506E08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22</cp:revision>
  <cp:lastPrinted>2024-06-14T06:40:00Z</cp:lastPrinted>
  <dcterms:created xsi:type="dcterms:W3CDTF">2024-10-04T07:00:00Z</dcterms:created>
  <dcterms:modified xsi:type="dcterms:W3CDTF">2024-10-24T09:36:00Z</dcterms:modified>
</cp:coreProperties>
</file>